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1C" w:rsidRPr="00CC625A" w:rsidRDefault="00E06F1C" w:rsidP="00E06F1C">
      <w:pPr>
        <w:spacing w:before="60" w:after="0" w:line="240" w:lineRule="auto"/>
        <w:jc w:val="center"/>
        <w:rPr>
          <w:rFonts w:ascii="Times New Roman" w:hAnsi="Times New Roman"/>
          <w:b/>
          <w:sz w:val="26"/>
          <w:szCs w:val="28"/>
          <w:lang w:val="en-US"/>
        </w:rPr>
      </w:pPr>
      <w:r w:rsidRPr="00B70E15">
        <w:rPr>
          <w:rFonts w:ascii="Times New Roman" w:hAnsi="Times New Roman"/>
          <w:b/>
          <w:sz w:val="26"/>
          <w:szCs w:val="28"/>
        </w:rPr>
        <w:t>LIÊN HIỆP CÁC HỘI KHOA HỌC VÀ KỸ THUẬ</w:t>
      </w:r>
      <w:r>
        <w:rPr>
          <w:rFonts w:ascii="Times New Roman" w:hAnsi="Times New Roman"/>
          <w:b/>
          <w:sz w:val="26"/>
          <w:szCs w:val="28"/>
        </w:rPr>
        <w:t xml:space="preserve">T </w:t>
      </w:r>
      <w:r w:rsidRPr="00B70E15">
        <w:rPr>
          <w:rFonts w:ascii="Times New Roman" w:hAnsi="Times New Roman"/>
          <w:b/>
          <w:sz w:val="26"/>
          <w:szCs w:val="28"/>
        </w:rPr>
        <w:t>TỈNH BÌNH ĐỊ</w:t>
      </w:r>
      <w:r>
        <w:rPr>
          <w:rFonts w:ascii="Times New Roman" w:hAnsi="Times New Roman"/>
          <w:b/>
          <w:sz w:val="26"/>
          <w:szCs w:val="28"/>
        </w:rPr>
        <w:t>NH</w:t>
      </w:r>
    </w:p>
    <w:p w:rsidR="00E06F1C" w:rsidRPr="00CC625A" w:rsidRDefault="00E06F1C" w:rsidP="00E06F1C">
      <w:pPr>
        <w:spacing w:before="60" w:after="0" w:line="240" w:lineRule="auto"/>
        <w:ind w:firstLine="567"/>
        <w:jc w:val="center"/>
        <w:rPr>
          <w:rFonts w:ascii="Times New Roman" w:hAnsi="Times New Roman"/>
          <w:sz w:val="26"/>
          <w:szCs w:val="28"/>
          <w:lang w:val="en-US"/>
        </w:rPr>
      </w:pPr>
      <w:r>
        <w:rPr>
          <w:rFonts w:ascii="Times New Roman" w:hAnsi="Times New Roman"/>
          <w:sz w:val="26"/>
          <w:szCs w:val="28"/>
        </w:rPr>
        <w:t>DANH SÁCH CÁC CÔNG TRÌNH THAM DỰ GIẢI THƯỞNG SÁNG TẠO KHOA HỌC CÔNG NGHỆ VIỆT NAM 20</w:t>
      </w:r>
      <w:r>
        <w:rPr>
          <w:rFonts w:ascii="Times New Roman" w:hAnsi="Times New Roman"/>
          <w:sz w:val="26"/>
          <w:szCs w:val="28"/>
          <w:lang w:val="en-US"/>
        </w:rPr>
        <w:t>21</w:t>
      </w:r>
    </w:p>
    <w:p w:rsidR="00E06F1C" w:rsidRDefault="00E06F1C" w:rsidP="00E06F1C">
      <w:pPr>
        <w:spacing w:before="60" w:after="0" w:line="240" w:lineRule="auto"/>
        <w:ind w:firstLine="567"/>
        <w:jc w:val="center"/>
        <w:rPr>
          <w:rFonts w:ascii="Times New Roman" w:hAnsi="Times New Roman"/>
          <w:sz w:val="26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072"/>
        <w:gridCol w:w="3402"/>
      </w:tblGrid>
      <w:tr w:rsidR="00E06F1C" w:rsidRPr="00435A77" w:rsidTr="008E76BC">
        <w:trPr>
          <w:trHeight w:val="322"/>
        </w:trPr>
        <w:tc>
          <w:tcPr>
            <w:tcW w:w="706" w:type="dxa"/>
            <w:vMerge w:val="restart"/>
            <w:shd w:val="clear" w:color="auto" w:fill="auto"/>
          </w:tcPr>
          <w:p w:rsidR="00E06F1C" w:rsidRPr="00052930" w:rsidRDefault="00E06F1C" w:rsidP="008E76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930">
              <w:rPr>
                <w:rFonts w:ascii="Times New Roman" w:hAnsi="Times New Roman"/>
                <w:b/>
                <w:sz w:val="28"/>
                <w:szCs w:val="28"/>
              </w:rPr>
              <w:t>TT</w:t>
            </w:r>
          </w:p>
        </w:tc>
        <w:tc>
          <w:tcPr>
            <w:tcW w:w="5072" w:type="dxa"/>
            <w:vMerge w:val="restart"/>
            <w:shd w:val="clear" w:color="auto" w:fill="auto"/>
          </w:tcPr>
          <w:p w:rsidR="00E06F1C" w:rsidRPr="00052930" w:rsidRDefault="00E06F1C" w:rsidP="008E76BC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930">
              <w:rPr>
                <w:rFonts w:ascii="Times New Roman" w:hAnsi="Times New Roman"/>
                <w:b/>
                <w:sz w:val="28"/>
                <w:szCs w:val="28"/>
              </w:rPr>
              <w:t>Tên công trình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E06F1C" w:rsidRPr="00052930" w:rsidRDefault="00E06F1C" w:rsidP="008E76BC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930">
              <w:rPr>
                <w:rFonts w:ascii="Times New Roman" w:hAnsi="Times New Roman"/>
                <w:b/>
                <w:sz w:val="28"/>
                <w:szCs w:val="28"/>
              </w:rPr>
              <w:t>Tác giả</w:t>
            </w:r>
          </w:p>
        </w:tc>
      </w:tr>
      <w:tr w:rsidR="00E06F1C" w:rsidRPr="00435A77" w:rsidTr="008E76BC">
        <w:trPr>
          <w:trHeight w:val="359"/>
        </w:trPr>
        <w:tc>
          <w:tcPr>
            <w:tcW w:w="706" w:type="dxa"/>
            <w:vMerge/>
            <w:shd w:val="clear" w:color="auto" w:fill="auto"/>
          </w:tcPr>
          <w:p w:rsidR="00E06F1C" w:rsidRPr="00052930" w:rsidRDefault="00E06F1C" w:rsidP="008E76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vMerge/>
            <w:shd w:val="clear" w:color="auto" w:fill="auto"/>
          </w:tcPr>
          <w:p w:rsidR="00E06F1C" w:rsidRPr="00052930" w:rsidRDefault="00E06F1C" w:rsidP="008E76BC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E06F1C" w:rsidRPr="00052930" w:rsidRDefault="00E06F1C" w:rsidP="008E76BC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6F1C" w:rsidRPr="00E06F1C" w:rsidTr="008E76BC">
        <w:tc>
          <w:tcPr>
            <w:tcW w:w="706" w:type="dxa"/>
            <w:shd w:val="clear" w:color="auto" w:fill="auto"/>
          </w:tcPr>
          <w:p w:rsidR="00E06F1C" w:rsidRPr="00052930" w:rsidRDefault="00E06F1C" w:rsidP="00E06F1C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E06F1C" w:rsidRPr="00052930" w:rsidRDefault="00E06F1C" w:rsidP="008E76BC">
            <w:pPr>
              <w:pStyle w:val="ListParagraph"/>
              <w:shd w:val="clear" w:color="auto" w:fill="FFFFFF"/>
              <w:spacing w:before="60"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</w:pPr>
            <w:r w:rsidRPr="00E06F1C"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  <w:t>Chế tạo các mô hình phục vụ cho phổ biến khoa học tại Trung tâm Khám phá khoa học</w:t>
            </w:r>
          </w:p>
          <w:p w:rsidR="00E06F1C" w:rsidRPr="00052930" w:rsidRDefault="00E06F1C" w:rsidP="008E76BC">
            <w:pPr>
              <w:pStyle w:val="ListParagraph"/>
              <w:shd w:val="clear" w:color="auto" w:fill="FFFFFF"/>
              <w:spacing w:before="120" w:after="120" w:line="240" w:lineRule="auto"/>
              <w:ind w:left="0" w:firstLine="3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06F1C" w:rsidRPr="00E06F1C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ThS. Nguyễn Hữu Hà</w:t>
            </w:r>
          </w:p>
          <w:p w:rsidR="00E06F1C" w:rsidRPr="00E06F1C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 xml:space="preserve"> CN. Dương Tuấn Anh</w:t>
            </w:r>
          </w:p>
          <w:p w:rsidR="00E06F1C" w:rsidRPr="00E06F1C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 xml:space="preserve"> KS. Lê Quang Thủy</w:t>
            </w:r>
          </w:p>
          <w:p w:rsidR="00E06F1C" w:rsidRPr="00E06F1C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ThS. Nguyễn Hà Oanh Trang</w:t>
            </w:r>
          </w:p>
        </w:tc>
      </w:tr>
      <w:tr w:rsidR="00E06F1C" w:rsidRPr="00A82D2A" w:rsidTr="008E76BC">
        <w:tc>
          <w:tcPr>
            <w:tcW w:w="706" w:type="dxa"/>
            <w:shd w:val="clear" w:color="auto" w:fill="auto"/>
          </w:tcPr>
          <w:p w:rsidR="00E06F1C" w:rsidRPr="00052930" w:rsidRDefault="00E06F1C" w:rsidP="00E06F1C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E06F1C" w:rsidRPr="00052930" w:rsidRDefault="00E06F1C" w:rsidP="008E76BC">
            <w:pPr>
              <w:pStyle w:val="ListParagraph"/>
              <w:shd w:val="clear" w:color="auto" w:fill="FFFFFF"/>
              <w:spacing w:before="60"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</w:pPr>
            <w:r w:rsidRPr="00E06F1C"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  <w:t>Nghiên cứu phát triển mô hình hóa và quản lý hiện vật, bảo tàng, di tích lịch sử trên địa bàn tỉnh Đắk Lắk</w:t>
            </w:r>
          </w:p>
          <w:p w:rsidR="00E06F1C" w:rsidRPr="00052930" w:rsidRDefault="00E06F1C" w:rsidP="008E76BC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06F1C" w:rsidRPr="00E06F1C" w:rsidRDefault="00E06F1C" w:rsidP="008E76BC">
            <w:pPr>
              <w:spacing w:before="120" w:after="120" w:line="240" w:lineRule="auto"/>
              <w:ind w:left="-2518" w:firstLine="2518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 xml:space="preserve">TS. Lê Thị Kim Nga </w:t>
            </w:r>
          </w:p>
          <w:p w:rsidR="00E06F1C" w:rsidRPr="00E06F1C" w:rsidRDefault="00E06F1C" w:rsidP="008E76BC">
            <w:pPr>
              <w:spacing w:before="120" w:after="120" w:line="240" w:lineRule="auto"/>
              <w:ind w:left="-2518" w:firstLine="2518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và cộng sự</w:t>
            </w:r>
          </w:p>
        </w:tc>
      </w:tr>
      <w:tr w:rsidR="00E06F1C" w:rsidRPr="00435A77" w:rsidTr="008E76BC">
        <w:tc>
          <w:tcPr>
            <w:tcW w:w="706" w:type="dxa"/>
            <w:shd w:val="clear" w:color="auto" w:fill="auto"/>
          </w:tcPr>
          <w:p w:rsidR="00E06F1C" w:rsidRPr="00052930" w:rsidRDefault="00E06F1C" w:rsidP="00E06F1C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E06F1C" w:rsidRPr="00052930" w:rsidRDefault="00E06F1C" w:rsidP="008E76BC">
            <w:pPr>
              <w:shd w:val="clear" w:color="auto" w:fill="FFFFFF"/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vi-VN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Nghiên cứu tổng hợp Nanocomposite MFe2O4 (M=Fe, Co, Ni)/ Graphen biến tính ứng dụng trong xử lý môi trường và cảm biến điện hóa</w:t>
            </w:r>
          </w:p>
          <w:p w:rsidR="00E06F1C" w:rsidRPr="00052930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06F1C" w:rsidRPr="00E06F1C" w:rsidRDefault="00E06F1C" w:rsidP="008E76BC">
            <w:pPr>
              <w:spacing w:before="120" w:after="120" w:line="240" w:lineRule="auto"/>
              <w:ind w:left="-2518" w:firstLine="2518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 xml:space="preserve">PGS. TS. </w:t>
            </w:r>
          </w:p>
          <w:p w:rsidR="00E06F1C" w:rsidRPr="00E06F1C" w:rsidRDefault="00E06F1C" w:rsidP="008E76BC">
            <w:pPr>
              <w:spacing w:before="120" w:after="120" w:line="240" w:lineRule="auto"/>
              <w:ind w:left="-2518" w:firstLine="2518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 xml:space="preserve">Nguyễn Thị Vương Hoàn </w:t>
            </w:r>
          </w:p>
          <w:p w:rsidR="00E06F1C" w:rsidRPr="00052930" w:rsidRDefault="00E06F1C" w:rsidP="008E76BC">
            <w:pPr>
              <w:spacing w:before="120" w:after="120" w:line="240" w:lineRule="auto"/>
              <w:ind w:left="-2518" w:firstLine="251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930">
              <w:rPr>
                <w:rFonts w:ascii="Times New Roman" w:hAnsi="Times New Roman"/>
                <w:sz w:val="28"/>
                <w:szCs w:val="28"/>
                <w:lang w:val="en-US"/>
              </w:rPr>
              <w:t>và cộng sự</w:t>
            </w:r>
          </w:p>
        </w:tc>
      </w:tr>
      <w:tr w:rsidR="00E06F1C" w:rsidRPr="00A26527" w:rsidTr="008E76BC">
        <w:tc>
          <w:tcPr>
            <w:tcW w:w="706" w:type="dxa"/>
            <w:shd w:val="clear" w:color="auto" w:fill="auto"/>
          </w:tcPr>
          <w:p w:rsidR="00E06F1C" w:rsidRPr="00052930" w:rsidRDefault="00E06F1C" w:rsidP="00E06F1C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E06F1C" w:rsidRPr="00052930" w:rsidRDefault="00E06F1C" w:rsidP="008E76BC">
            <w:pPr>
              <w:pStyle w:val="ListParagraph"/>
              <w:shd w:val="clear" w:color="auto" w:fill="FFFFFF"/>
              <w:spacing w:before="60"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</w:pPr>
            <w:r w:rsidRPr="000529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 xml:space="preserve">Nghiên cứu </w:t>
            </w:r>
            <w:r w:rsidRPr="00E06F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vi-VN"/>
              </w:rPr>
              <w:t>ứng dụng công nghệ cao trong sản xuất mai cảnh [Ochna integerrima (Lour.) Merr.] tại các vùng chuyên canh, làng nghề trồng mai ở Bình Định</w:t>
            </w:r>
          </w:p>
          <w:p w:rsidR="00E06F1C" w:rsidRPr="00052930" w:rsidRDefault="00E06F1C" w:rsidP="008E76BC">
            <w:pPr>
              <w:pStyle w:val="ListParagraph"/>
              <w:shd w:val="clear" w:color="auto" w:fill="FFFFFF"/>
              <w:tabs>
                <w:tab w:val="left" w:pos="317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06F1C" w:rsidRPr="00E06F1C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TS. Lại Đình Hòe và cộng sự</w:t>
            </w:r>
          </w:p>
        </w:tc>
      </w:tr>
      <w:tr w:rsidR="00E06F1C" w:rsidRPr="00435A77" w:rsidTr="008E76BC">
        <w:tc>
          <w:tcPr>
            <w:tcW w:w="706" w:type="dxa"/>
            <w:shd w:val="clear" w:color="auto" w:fill="auto"/>
          </w:tcPr>
          <w:p w:rsidR="00E06F1C" w:rsidRPr="00052930" w:rsidRDefault="00E06F1C" w:rsidP="00E06F1C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072" w:type="dxa"/>
            <w:shd w:val="clear" w:color="auto" w:fill="auto"/>
          </w:tcPr>
          <w:p w:rsidR="00E06F1C" w:rsidRPr="00E06F1C" w:rsidRDefault="00E06F1C" w:rsidP="008E76BC">
            <w:pPr>
              <w:pStyle w:val="ListParagraph"/>
              <w:shd w:val="clear" w:color="auto" w:fill="FFFFFF"/>
              <w:tabs>
                <w:tab w:val="left" w:pos="317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Nhà màng thích ứng khí hậu, địa hình phục vụ nông nghiệp công nghệ cao</w:t>
            </w:r>
          </w:p>
        </w:tc>
        <w:tc>
          <w:tcPr>
            <w:tcW w:w="3402" w:type="dxa"/>
            <w:shd w:val="clear" w:color="auto" w:fill="auto"/>
          </w:tcPr>
          <w:p w:rsidR="00E06F1C" w:rsidRPr="00052930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930">
              <w:rPr>
                <w:rFonts w:ascii="Times New Roman" w:hAnsi="Times New Roman"/>
                <w:sz w:val="28"/>
                <w:szCs w:val="28"/>
                <w:lang w:val="en-US"/>
              </w:rPr>
              <w:t>KTS. Lê Phương</w:t>
            </w:r>
          </w:p>
        </w:tc>
      </w:tr>
      <w:tr w:rsidR="00E06F1C" w:rsidRPr="00435A77" w:rsidTr="008E76BC">
        <w:tc>
          <w:tcPr>
            <w:tcW w:w="706" w:type="dxa"/>
            <w:shd w:val="clear" w:color="auto" w:fill="auto"/>
          </w:tcPr>
          <w:p w:rsidR="00E06F1C" w:rsidRPr="00052930" w:rsidRDefault="00E06F1C" w:rsidP="00E06F1C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E06F1C" w:rsidRPr="00E06F1C" w:rsidRDefault="00E06F1C" w:rsidP="008E76BC">
            <w:pPr>
              <w:pStyle w:val="ListParagraph"/>
              <w:shd w:val="clear" w:color="auto" w:fill="FFFFFF"/>
              <w:tabs>
                <w:tab w:val="left" w:pos="317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6F1C">
              <w:rPr>
                <w:rFonts w:ascii="Times New Roman" w:hAnsi="Times New Roman"/>
                <w:sz w:val="28"/>
                <w:szCs w:val="28"/>
              </w:rPr>
              <w:t>Thực nghiệm sinh sản nhân tạo giống tôm đất (Metapenaeus ensis de Haan, 1850) tại tỉnh Bình Định</w:t>
            </w:r>
          </w:p>
        </w:tc>
        <w:tc>
          <w:tcPr>
            <w:tcW w:w="3402" w:type="dxa"/>
            <w:shd w:val="clear" w:color="auto" w:fill="auto"/>
          </w:tcPr>
          <w:p w:rsidR="00E06F1C" w:rsidRPr="00052930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930">
              <w:rPr>
                <w:rFonts w:ascii="Times New Roman" w:hAnsi="Times New Roman"/>
                <w:sz w:val="28"/>
                <w:szCs w:val="28"/>
                <w:lang w:val="en-US"/>
              </w:rPr>
              <w:t>ThS. Lê Tấn Phát</w:t>
            </w:r>
          </w:p>
          <w:p w:rsidR="00E06F1C" w:rsidRPr="00052930" w:rsidRDefault="00E06F1C" w:rsidP="008E76B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930">
              <w:rPr>
                <w:rFonts w:ascii="Times New Roman" w:hAnsi="Times New Roman"/>
                <w:sz w:val="28"/>
                <w:szCs w:val="28"/>
                <w:lang w:val="en-US"/>
              </w:rPr>
              <w:t>KS. Phan Thanh Việt</w:t>
            </w:r>
          </w:p>
        </w:tc>
      </w:tr>
    </w:tbl>
    <w:p w:rsidR="00E06F1C" w:rsidRPr="00FD7328" w:rsidRDefault="00E06F1C" w:rsidP="00E06F1C">
      <w:pPr>
        <w:spacing w:before="60" w:after="0" w:line="240" w:lineRule="auto"/>
        <w:ind w:firstLine="567"/>
        <w:rPr>
          <w:rFonts w:ascii="Times New Roman" w:eastAsia="Times New Roman" w:hAnsi="Times New Roman"/>
          <w:iCs/>
          <w:sz w:val="26"/>
          <w:szCs w:val="28"/>
          <w:lang w:val="en-US" w:eastAsia="vi-VN"/>
        </w:rPr>
      </w:pPr>
    </w:p>
    <w:p w:rsidR="00643400" w:rsidRPr="00E06F1C" w:rsidRDefault="00643400">
      <w:pPr>
        <w:rPr>
          <w:lang w:val="en-US"/>
        </w:rPr>
      </w:pPr>
    </w:p>
    <w:sectPr w:rsidR="00643400" w:rsidRPr="00E06F1C" w:rsidSect="00A8632B">
      <w:pgSz w:w="11906" w:h="16838"/>
      <w:pgMar w:top="510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E682C"/>
    <w:multiLevelType w:val="hybridMultilevel"/>
    <w:tmpl w:val="5EAC6602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1C"/>
    <w:rsid w:val="004E7729"/>
    <w:rsid w:val="00643400"/>
    <w:rsid w:val="00E0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1C"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1C"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THOA</dc:creator>
  <cp:lastModifiedBy>THOA</cp:lastModifiedBy>
  <cp:revision>2</cp:revision>
  <dcterms:created xsi:type="dcterms:W3CDTF">2021-11-30T02:33:00Z</dcterms:created>
  <dcterms:modified xsi:type="dcterms:W3CDTF">2021-12-01T02:22:00Z</dcterms:modified>
</cp:coreProperties>
</file>